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Notice for Practical examination</w:t>
      </w:r>
    </w:p>
    <w:p w:rsidR="00000000" w:rsidDel="00000000" w:rsidP="00000000" w:rsidRDefault="00000000" w:rsidRPr="00000000" w14:paraId="00000003">
      <w:pPr>
        <w:spacing w:befor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It is hereby informed to all the students of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vertAlign w:val="superscript"/>
          <w:rtl w:val="0"/>
        </w:rPr>
        <w:t xml:space="preserve">st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, 3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vertAlign w:val="superscript"/>
          <w:rtl w:val="0"/>
        </w:rPr>
        <w:t xml:space="preserve">rd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and 5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vertAlign w:val="superscript"/>
          <w:rtl w:val="0"/>
        </w:rPr>
        <w:t xml:space="preserve">th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semester Major and Minor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course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that the FYUGP B.Sc. Physics practical examination, 2025-26 will be held as per the following schedule. </w:t>
      </w:r>
    </w:p>
    <w:tbl>
      <w:tblPr>
        <w:tblStyle w:val="Table1"/>
        <w:tblW w:w="984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560"/>
        <w:gridCol w:w="1995"/>
        <w:gridCol w:w="3525"/>
        <w:gridCol w:w="2760"/>
        <w:tblGridChange w:id="0">
          <w:tblGrid>
            <w:gridCol w:w="1560"/>
            <w:gridCol w:w="1995"/>
            <w:gridCol w:w="3525"/>
            <w:gridCol w:w="2760"/>
          </w:tblGrid>
        </w:tblGridChange>
      </w:tblGrid>
      <w:tr>
        <w:trPr>
          <w:cantSplit w:val="0"/>
          <w:trHeight w:val="174" w:hRule="atLeast"/>
          <w:tblHeader w:val="0"/>
        </w:trPr>
        <w:tc>
          <w:tcPr>
            <w:gridSpan w:val="2"/>
            <w:vMerge w:val="restart"/>
            <w:vAlign w:val="center"/>
          </w:tcPr>
          <w:p w:rsidR="00000000" w:rsidDel="00000000" w:rsidP="00000000" w:rsidRDefault="00000000" w:rsidRPr="00000000" w14:paraId="00000004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Course name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6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Date and Time</w:t>
            </w:r>
          </w:p>
        </w:tc>
      </w:tr>
      <w:tr>
        <w:trPr>
          <w:cantSplit w:val="0"/>
          <w:trHeight w:val="99" w:hRule="atLeast"/>
          <w:tblHeader w:val="0"/>
        </w:trPr>
        <w:tc>
          <w:tcPr>
            <w:gridSpan w:val="2"/>
            <w:vMerge w:val="continue"/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Practical examination time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Viva</w:t>
            </w:r>
          </w:p>
        </w:tc>
      </w:tr>
      <w:tr>
        <w:trPr>
          <w:cantSplit w:val="0"/>
          <w:trHeight w:val="613" w:hRule="atLeast"/>
          <w:tblHeader w:val="0"/>
        </w:trPr>
        <w:tc>
          <w:tcPr/>
          <w:p w:rsidR="00000000" w:rsidDel="00000000" w:rsidP="00000000" w:rsidRDefault="00000000" w:rsidRPr="00000000" w14:paraId="0000000C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  <w:rtl w:val="0"/>
              </w:rPr>
              <w:t xml:space="preserve">st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semester Major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PHY0100104MJ (Mathematical Physics &amp; Mechanics)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22.12.2025, 9.00 am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23.12.2025, 11.00 am</w:t>
            </w:r>
          </w:p>
        </w:tc>
      </w:tr>
      <w:tr>
        <w:trPr>
          <w:cantSplit w:val="0"/>
          <w:trHeight w:val="516" w:hRule="atLeast"/>
          <w:tblHeader w:val="0"/>
        </w:trPr>
        <w:tc>
          <w:tcPr/>
          <w:p w:rsidR="00000000" w:rsidDel="00000000" w:rsidP="00000000" w:rsidRDefault="00000000" w:rsidRPr="00000000" w14:paraId="00000010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  <w:rtl w:val="0"/>
              </w:rPr>
              <w:t xml:space="preserve">st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semester Minor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PHY0100104MN (Mathematical Physics &amp; Mechanics)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23.12.2025, 9.00 am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23.12.2025, 12.00 pm</w:t>
            </w:r>
          </w:p>
        </w:tc>
      </w:tr>
      <w:tr>
        <w:trPr>
          <w:cantSplit w:val="0"/>
          <w:trHeight w:val="232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14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  <w:rtl w:val="0"/>
              </w:rPr>
              <w:t xml:space="preserve">rd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semester Major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PHY0300104MJ</w:t>
            </w:r>
          </w:p>
          <w:p w:rsidR="00000000" w:rsidDel="00000000" w:rsidP="00000000" w:rsidRDefault="00000000" w:rsidRPr="00000000" w14:paraId="00000016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(Wave &amp; Optics)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19.12.2025, 9.00 am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19.12.2025, 12.30 pm</w:t>
            </w:r>
          </w:p>
        </w:tc>
      </w:tr>
      <w:tr>
        <w:trPr>
          <w:cantSplit w:val="0"/>
          <w:trHeight w:val="232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PHY0300204MJ</w:t>
            </w:r>
          </w:p>
          <w:p w:rsidR="00000000" w:rsidDel="00000000" w:rsidP="00000000" w:rsidRDefault="00000000" w:rsidRPr="00000000" w14:paraId="0000001B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(Electromagnetic Theory)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27.12.2025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27.12.2025</w:t>
            </w:r>
          </w:p>
        </w:tc>
      </w:tr>
      <w:tr>
        <w:trPr>
          <w:cantSplit w:val="0"/>
          <w:trHeight w:val="516" w:hRule="atLeast"/>
          <w:tblHeader w:val="0"/>
        </w:trPr>
        <w:tc>
          <w:tcPr/>
          <w:p w:rsidR="00000000" w:rsidDel="00000000" w:rsidP="00000000" w:rsidRDefault="00000000" w:rsidRPr="00000000" w14:paraId="0000001E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  <w:rtl w:val="0"/>
              </w:rPr>
              <w:t xml:space="preserve">rd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semester Minor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PHY0300104MN</w:t>
            </w:r>
          </w:p>
          <w:p w:rsidR="00000000" w:rsidDel="00000000" w:rsidP="00000000" w:rsidRDefault="00000000" w:rsidRPr="00000000" w14:paraId="00000020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(Wave &amp; Optics)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19.12.2025, 10.00 am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19.12.2025, 1 pm</w:t>
            </w:r>
          </w:p>
        </w:tc>
      </w:tr>
      <w:tr>
        <w:trPr>
          <w:cantSplit w:val="0"/>
          <w:trHeight w:val="111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23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Semester Major</w:t>
            </w:r>
          </w:p>
        </w:tc>
        <w:tc>
          <w:tcPr/>
          <w:p w:rsidR="00000000" w:rsidDel="00000000" w:rsidP="00000000" w:rsidRDefault="00000000" w:rsidRPr="00000000" w14:paraId="00000024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PHY0500304</w:t>
            </w:r>
          </w:p>
          <w:p w:rsidR="00000000" w:rsidDel="00000000" w:rsidP="00000000" w:rsidRDefault="00000000" w:rsidRPr="00000000" w14:paraId="00000025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(Heat &amp; Thermodynamics)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26.12.2025, 9 am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2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27.12.2025</w:t>
            </w:r>
          </w:p>
        </w:tc>
      </w:tr>
      <w:tr>
        <w:trPr>
          <w:cantSplit w:val="0"/>
          <w:trHeight w:val="111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PHY0500204</w:t>
            </w:r>
          </w:p>
          <w:p w:rsidR="00000000" w:rsidDel="00000000" w:rsidP="00000000" w:rsidRDefault="00000000" w:rsidRPr="00000000" w14:paraId="0000002A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(Condensed Matter Physics)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26.12.2025, 12 pm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1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PHY0500404</w:t>
            </w:r>
          </w:p>
          <w:p w:rsidR="00000000" w:rsidDel="00000000" w:rsidP="00000000" w:rsidRDefault="00000000" w:rsidRPr="00000000" w14:paraId="0000002F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(Electromagnetic Theory)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27.12.2025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All the students are requested to submit their practical copies before the start of the practical exam.</w:t>
      </w:r>
    </w:p>
    <w:p w:rsidR="00000000" w:rsidDel="00000000" w:rsidP="00000000" w:rsidRDefault="00000000" w:rsidRPr="00000000" w14:paraId="00000034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  <w:tab/>
        <w:tab/>
        <w:tab/>
        <w:tab/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4236720</wp:posOffset>
            </wp:positionH>
            <wp:positionV relativeFrom="paragraph">
              <wp:posOffset>10795</wp:posOffset>
            </wp:positionV>
            <wp:extent cx="1600200" cy="781685"/>
            <wp:effectExtent b="0" l="0" r="0" t="0"/>
            <wp:wrapNone/>
            <wp:docPr id="1817969217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78168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4195127</wp:posOffset>
                </wp:positionH>
                <wp:positionV relativeFrom="paragraph">
                  <wp:posOffset>451167</wp:posOffset>
                </wp:positionV>
                <wp:extent cx="1998345" cy="1414145"/>
                <wp:effectExtent b="0" l="0" r="0" t="0"/>
                <wp:wrapSquare wrapText="bothSides" distB="45720" distT="45720" distL="114300" distR="114300"/>
                <wp:docPr id="1817969205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4351590" y="3077690"/>
                          <a:ext cx="19888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Dr. Abhijit Boruah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Head, Department of Physics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Barkhetri College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4195127</wp:posOffset>
                </wp:positionH>
                <wp:positionV relativeFrom="paragraph">
                  <wp:posOffset>451167</wp:posOffset>
                </wp:positionV>
                <wp:extent cx="1998345" cy="1414145"/>
                <wp:effectExtent b="0" l="0" r="0" t="0"/>
                <wp:wrapSquare wrapText="bothSides" distB="45720" distT="45720" distL="114300" distR="114300"/>
                <wp:docPr id="181796920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98345" cy="14141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headerReference r:id="rId9" w:type="default"/>
      <w:footerReference r:id="rId10" w:type="default"/>
      <w:pgSz w:h="16838" w:w="11906" w:orient="portrait"/>
      <w:pgMar w:bottom="1440" w:top="1440" w:left="1080" w:right="108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somiya_Rohini"/>
  <w:font w:name="EB 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Century Schoolbook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Gentium Basic"/>
  <w:font w:name="Lucida Bright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E">
    <w:pPr>
      <w:spacing w:before="240" w:lineRule="auto"/>
      <w:jc w:val="center"/>
      <w:rPr>
        <w:rFonts w:ascii="Lucida Bright" w:cs="Lucida Bright" w:eastAsia="Lucida Bright" w:hAnsi="Lucida Bright"/>
      </w:rPr>
    </w:pPr>
    <w:r w:rsidDel="00000000" w:rsidR="00000000" w:rsidRPr="00000000">
      <w:rPr>
        <w:rFonts w:ascii="Lucida Bright" w:cs="Lucida Bright" w:eastAsia="Lucida Bright" w:hAnsi="Lucida Bright"/>
        <w:rtl w:val="0"/>
      </w:rPr>
      <w:t xml:space="preserve">Website: www.barkhetri.ac.in</w:t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-558799</wp:posOffset>
              </wp:positionH>
              <wp:positionV relativeFrom="paragraph">
                <wp:posOffset>1964421</wp:posOffset>
              </wp:positionV>
              <wp:extent cx="0" cy="28575"/>
              <wp:effectExtent b="0" l="0" r="0" t="0"/>
              <wp:wrapNone/>
              <wp:docPr id="1817969209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1926208" y="3780000"/>
                        <a:ext cx="6839585" cy="0"/>
                      </a:xfrm>
                      <a:prstGeom prst="straightConnector1">
                        <a:avLst/>
                      </a:prstGeom>
                      <a:noFill/>
                      <a:ln cap="flat" cmpd="sng" w="28575">
                        <a:solidFill>
                          <a:schemeClr val="dk1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-558799</wp:posOffset>
              </wp:positionH>
              <wp:positionV relativeFrom="paragraph">
                <wp:posOffset>1964421</wp:posOffset>
              </wp:positionV>
              <wp:extent cx="0" cy="28575"/>
              <wp:effectExtent b="0" l="0" r="0" t="0"/>
              <wp:wrapNone/>
              <wp:docPr id="1817969209" name="image9.png"/>
              <a:graphic>
                <a:graphicData uri="http://schemas.openxmlformats.org/drawingml/2006/picture">
                  <pic:pic>
                    <pic:nvPicPr>
                      <pic:cNvPr id="0" name="image9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285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-553719</wp:posOffset>
              </wp:positionH>
              <wp:positionV relativeFrom="paragraph">
                <wp:posOffset>1938655</wp:posOffset>
              </wp:positionV>
              <wp:extent cx="0" cy="12700"/>
              <wp:effectExtent b="0" l="0" r="0" t="0"/>
              <wp:wrapNone/>
              <wp:docPr id="1817969212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1926208" y="3780000"/>
                        <a:ext cx="6839585" cy="0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chemeClr val="dk1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-553719</wp:posOffset>
              </wp:positionH>
              <wp:positionV relativeFrom="paragraph">
                <wp:posOffset>1938655</wp:posOffset>
              </wp:positionV>
              <wp:extent cx="0" cy="12700"/>
              <wp:effectExtent b="0" l="0" r="0" t="0"/>
              <wp:wrapNone/>
              <wp:docPr id="1817969212" name="image12.png"/>
              <a:graphic>
                <a:graphicData uri="http://schemas.openxmlformats.org/drawingml/2006/picture">
                  <pic:pic>
                    <pic:nvPicPr>
                      <pic:cNvPr id="0" name="image1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364490</wp:posOffset>
              </wp:positionH>
              <wp:positionV relativeFrom="paragraph">
                <wp:posOffset>1463993</wp:posOffset>
              </wp:positionV>
              <wp:extent cx="0" cy="28575"/>
              <wp:effectExtent b="0" l="0" r="0" t="0"/>
              <wp:wrapNone/>
              <wp:docPr id="1817969215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1926208" y="3780000"/>
                        <a:ext cx="6839585" cy="0"/>
                      </a:xfrm>
                      <a:prstGeom prst="straightConnector1">
                        <a:avLst/>
                      </a:prstGeom>
                      <a:noFill/>
                      <a:ln cap="flat" cmpd="sng" w="28575">
                        <a:solidFill>
                          <a:schemeClr val="dk1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364490</wp:posOffset>
              </wp:positionH>
              <wp:positionV relativeFrom="paragraph">
                <wp:posOffset>1463993</wp:posOffset>
              </wp:positionV>
              <wp:extent cx="0" cy="28575"/>
              <wp:effectExtent b="0" l="0" r="0" t="0"/>
              <wp:wrapNone/>
              <wp:docPr id="1817969215" name="image15.png"/>
              <a:graphic>
                <a:graphicData uri="http://schemas.openxmlformats.org/drawingml/2006/picture">
                  <pic:pic>
                    <pic:nvPicPr>
                      <pic:cNvPr id="0" name="image1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285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363220</wp:posOffset>
              </wp:positionH>
              <wp:positionV relativeFrom="paragraph">
                <wp:posOffset>1485900</wp:posOffset>
              </wp:positionV>
              <wp:extent cx="0" cy="12700"/>
              <wp:effectExtent b="0" l="0" r="0" t="0"/>
              <wp:wrapNone/>
              <wp:docPr id="1817969206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1926208" y="3780000"/>
                        <a:ext cx="6839585" cy="0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chemeClr val="dk1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363220</wp:posOffset>
              </wp:positionH>
              <wp:positionV relativeFrom="paragraph">
                <wp:posOffset>1485900</wp:posOffset>
              </wp:positionV>
              <wp:extent cx="0" cy="12700"/>
              <wp:effectExtent b="0" l="0" r="0" t="0"/>
              <wp:wrapNone/>
              <wp:docPr id="1817969206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-547369</wp:posOffset>
              </wp:positionH>
              <wp:positionV relativeFrom="paragraph">
                <wp:posOffset>83503</wp:posOffset>
              </wp:positionV>
              <wp:extent cx="0" cy="28575"/>
              <wp:effectExtent b="0" l="0" r="0" t="0"/>
              <wp:wrapNone/>
              <wp:docPr id="1817969210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1926208" y="3780000"/>
                        <a:ext cx="6839585" cy="0"/>
                      </a:xfrm>
                      <a:prstGeom prst="straightConnector1">
                        <a:avLst/>
                      </a:prstGeom>
                      <a:noFill/>
                      <a:ln cap="flat" cmpd="sng" w="28575">
                        <a:solidFill>
                          <a:schemeClr val="dk1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-547369</wp:posOffset>
              </wp:positionH>
              <wp:positionV relativeFrom="paragraph">
                <wp:posOffset>83503</wp:posOffset>
              </wp:positionV>
              <wp:extent cx="0" cy="28575"/>
              <wp:effectExtent b="0" l="0" r="0" t="0"/>
              <wp:wrapNone/>
              <wp:docPr id="1817969210" name="image10.png"/>
              <a:graphic>
                <a:graphicData uri="http://schemas.openxmlformats.org/drawingml/2006/picture">
                  <pic:pic>
                    <pic:nvPicPr>
                      <pic:cNvPr id="0" name="image10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285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-547369</wp:posOffset>
              </wp:positionH>
              <wp:positionV relativeFrom="paragraph">
                <wp:posOffset>62103</wp:posOffset>
              </wp:positionV>
              <wp:extent cx="0" cy="12700"/>
              <wp:effectExtent b="0" l="0" r="0" t="0"/>
              <wp:wrapNone/>
              <wp:docPr id="1817969207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1926208" y="3780000"/>
                        <a:ext cx="6839585" cy="0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chemeClr val="dk1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-547369</wp:posOffset>
              </wp:positionH>
              <wp:positionV relativeFrom="paragraph">
                <wp:posOffset>62103</wp:posOffset>
              </wp:positionV>
              <wp:extent cx="0" cy="12700"/>
              <wp:effectExtent b="0" l="0" r="0" t="0"/>
              <wp:wrapNone/>
              <wp:docPr id="1817969207" name="image7.png"/>
              <a:graphic>
                <a:graphicData uri="http://schemas.openxmlformats.org/drawingml/2006/picture">
                  <pic:pic>
                    <pic:nvPicPr>
                      <pic:cNvPr id="0" name="image7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3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6">
    <w:pPr>
      <w:spacing w:after="0" w:lineRule="auto"/>
      <w:ind w:left="-426" w:right="-897" w:firstLine="0"/>
      <w:rPr>
        <w:rFonts w:ascii="Asomiya_Rohini" w:cs="Asomiya_Rohini" w:eastAsia="Asomiya_Rohini" w:hAnsi="Asomiya_Rohini"/>
        <w:b w:val="1"/>
        <w:bCs w:val="1"/>
        <w:sz w:val="40"/>
        <w:szCs w:val="40"/>
      </w:rPr>
    </w:pPr>
    <w:r w:rsidDel="00000000" w:rsidR="00000000" w:rsidRPr="00000000">
      <w:rPr>
        <w:rFonts w:ascii="EB Garamond" w:cs="EB Garamond" w:eastAsia="EB Garamond" w:hAnsi="EB Garamond"/>
        <w:sz w:val="32"/>
        <w:szCs w:val="32"/>
        <w:rtl w:val="0"/>
      </w:rPr>
      <w:t xml:space="preserve">DEPARTMENT OF PHYSICS</w:t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3268028</wp:posOffset>
              </wp:positionH>
              <wp:positionV relativeFrom="paragraph">
                <wp:posOffset>168593</wp:posOffset>
              </wp:positionV>
              <wp:extent cx="3326765" cy="461010"/>
              <wp:effectExtent b="0" l="0" r="0" t="0"/>
              <wp:wrapNone/>
              <wp:docPr id="1817969203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687380" y="3554258"/>
                        <a:ext cx="3317240" cy="451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58.99999618530273"/>
                            <w:ind w:left="-567.0000076293945" w:right="-896.9999694824219" w:firstLine="-567.0000076293945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somiya_Rohini" w:cs="Asomiya_Rohini" w:eastAsia="Asomiya_Rohini" w:hAnsi="Asomiya_Rohin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  <w:t xml:space="preserve">বৰক্ষেত্ৰী মহাবিদ্যালয়,</w:t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 </w:t>
                          </w:r>
                          <w:r w:rsidDel="00000000" w:rsidR="00000000" w:rsidRPr="00000000">
                            <w:rPr>
                              <w:rFonts w:ascii="Asomiya_Rohini" w:cs="Asomiya_Rohini" w:eastAsia="Asomiya_Rohini" w:hAnsi="Asomiya_Rohin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  <w:t xml:space="preserve">নাৰায়ণপুৰ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3268028</wp:posOffset>
              </wp:positionH>
              <wp:positionV relativeFrom="paragraph">
                <wp:posOffset>168593</wp:posOffset>
              </wp:positionV>
              <wp:extent cx="3326765" cy="461010"/>
              <wp:effectExtent b="0" l="0" r="0" t="0"/>
              <wp:wrapNone/>
              <wp:docPr id="1817969203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326765" cy="46101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2734945</wp:posOffset>
          </wp:positionH>
          <wp:positionV relativeFrom="paragraph">
            <wp:posOffset>-118109</wp:posOffset>
          </wp:positionV>
          <wp:extent cx="788670" cy="899795"/>
          <wp:effectExtent b="0" l="0" r="0" t="0"/>
          <wp:wrapNone/>
          <wp:docPr id="1817969216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88670" cy="89979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3662641</wp:posOffset>
              </wp:positionH>
              <wp:positionV relativeFrom="paragraph">
                <wp:posOffset>-94931</wp:posOffset>
              </wp:positionV>
              <wp:extent cx="3051175" cy="442595"/>
              <wp:effectExtent b="0" l="0" r="0" t="0"/>
              <wp:wrapNone/>
              <wp:docPr id="1817969211" name=""/>
              <a:graphic>
                <a:graphicData uri="http://schemas.microsoft.com/office/word/2010/wordprocessingShape">
                  <wps:wsp>
                    <wps:cNvSpPr/>
                    <wps:cNvPr id="10" name="Shape 10"/>
                    <wps:spPr>
                      <a:xfrm>
                        <a:off x="3825175" y="3563465"/>
                        <a:ext cx="3041650" cy="4330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58.99999618530273"/>
                            <w:ind w:left="-567.0000076293945" w:right="-896.9999694824219" w:firstLine="-567.0000076293945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somiya_Rohini" w:cs="Asomiya_Rohini" w:eastAsia="Asomiya_Rohini" w:hAnsi="Asomiya_Rohin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36"/>
                              <w:vertAlign w:val="baseline"/>
                            </w:rPr>
                            <w:t xml:space="preserve">পদাৰ্থ বিজ্ঞান বিভাগ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Asomiya_Rohini" w:cs="Asomiya_Rohini" w:eastAsia="Asomiya_Rohini" w:hAnsi="Asomiya_Rohin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36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3662641</wp:posOffset>
              </wp:positionH>
              <wp:positionV relativeFrom="paragraph">
                <wp:posOffset>-94931</wp:posOffset>
              </wp:positionV>
              <wp:extent cx="3051175" cy="442595"/>
              <wp:effectExtent b="0" l="0" r="0" t="0"/>
              <wp:wrapNone/>
              <wp:docPr id="1817969211" name="image11.png"/>
              <a:graphic>
                <a:graphicData uri="http://schemas.openxmlformats.org/drawingml/2006/picture">
                  <pic:pic>
                    <pic:nvPicPr>
                      <pic:cNvPr id="0" name="image1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051175" cy="44259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37">
    <w:pPr>
      <w:spacing w:after="0" w:lineRule="auto"/>
      <w:ind w:left="-426" w:right="-897" w:firstLine="0"/>
      <w:rPr>
        <w:rFonts w:ascii="Gentium Basic" w:cs="Gentium Basic" w:eastAsia="Gentium Basic" w:hAnsi="Gentium Basic"/>
        <w:sz w:val="24"/>
        <w:szCs w:val="24"/>
      </w:rPr>
    </w:pPr>
    <w:r w:rsidDel="00000000" w:rsidR="00000000" w:rsidRPr="00000000">
      <w:rPr>
        <w:rFonts w:ascii="Gentium Basic" w:cs="Gentium Basic" w:eastAsia="Gentium Basic" w:hAnsi="Gentium Basic"/>
        <w:sz w:val="24"/>
        <w:szCs w:val="24"/>
        <w:rtl w:val="0"/>
      </w:rPr>
      <w:t xml:space="preserve">BARKHETRI COLLEGE, NARAYANPUR</w: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4302722</wp:posOffset>
              </wp:positionH>
              <wp:positionV relativeFrom="paragraph">
                <wp:posOffset>140018</wp:posOffset>
              </wp:positionV>
              <wp:extent cx="3326765" cy="461010"/>
              <wp:effectExtent b="0" l="0" r="0" t="0"/>
              <wp:wrapNone/>
              <wp:docPr id="1817969213" name=""/>
              <a:graphic>
                <a:graphicData uri="http://schemas.microsoft.com/office/word/2010/wordprocessingShape">
                  <wps:wsp>
                    <wps:cNvSpPr/>
                    <wps:cNvPr id="12" name="Shape 12"/>
                    <wps:spPr>
                      <a:xfrm>
                        <a:off x="3687380" y="3554258"/>
                        <a:ext cx="3317240" cy="451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10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somiya_Rohini" w:cs="Asomiya_Rohini" w:eastAsia="Asomiya_Rohini" w:hAnsi="Asomiya_Rohini"/>
                              <w:b w:val="0"/>
                              <w:i w:val="0"/>
                              <w:smallCaps w:val="1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  <w:t xml:space="preserve">মুকালমুৱা, নলবাৰী,</w:t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 </w:t>
                          </w:r>
                          <w:r w:rsidDel="00000000" w:rsidR="00000000" w:rsidRPr="00000000">
                            <w:rPr>
                              <w:rFonts w:ascii="Asomiya_Rohini" w:cs="Asomiya_Rohini" w:eastAsia="Asomiya_Rohini" w:hAnsi="Asomiya_Rohini"/>
                              <w:b w:val="0"/>
                              <w:i w:val="0"/>
                              <w:smallCaps w:val="1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  <w:t xml:space="preserve">অসম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4302722</wp:posOffset>
              </wp:positionH>
              <wp:positionV relativeFrom="paragraph">
                <wp:posOffset>140018</wp:posOffset>
              </wp:positionV>
              <wp:extent cx="3326765" cy="461010"/>
              <wp:effectExtent b="0" l="0" r="0" t="0"/>
              <wp:wrapNone/>
              <wp:docPr id="1817969213" name="image13.png"/>
              <a:graphic>
                <a:graphicData uri="http://schemas.openxmlformats.org/drawingml/2006/picture">
                  <pic:pic>
                    <pic:nvPicPr>
                      <pic:cNvPr id="0" name="image1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326765" cy="46101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38">
    <w:pPr>
      <w:spacing w:after="0" w:lineRule="auto"/>
      <w:ind w:left="-426" w:right="-897" w:firstLine="0"/>
      <w:rPr>
        <w:rFonts w:ascii="Gentium Basic" w:cs="Gentium Basic" w:eastAsia="Gentium Basic" w:hAnsi="Gentium Basic"/>
        <w:sz w:val="24"/>
        <w:szCs w:val="24"/>
      </w:rPr>
    </w:pPr>
    <w:r w:rsidDel="00000000" w:rsidR="00000000" w:rsidRPr="00000000">
      <w:rPr>
        <w:rFonts w:ascii="Gentium Basic" w:cs="Gentium Basic" w:eastAsia="Gentium Basic" w:hAnsi="Gentium Basic"/>
        <w:sz w:val="24"/>
        <w:szCs w:val="24"/>
        <w:rtl w:val="0"/>
      </w:rPr>
      <w:t xml:space="preserve">MUKALMUA, NALBARI, ASSAM</w:t>
    </w:r>
  </w:p>
  <w:p w:rsidR="00000000" w:rsidDel="00000000" w:rsidP="00000000" w:rsidRDefault="00000000" w:rsidRPr="00000000" w14:paraId="00000039">
    <w:pPr>
      <w:spacing w:after="0" w:lineRule="auto"/>
      <w:ind w:left="-426" w:right="-897" w:firstLine="0"/>
      <w:rPr>
        <w:rFonts w:ascii="Gentium Basic" w:cs="Gentium Basic" w:eastAsia="Gentium Basic" w:hAnsi="Gentium Basic"/>
        <w:sz w:val="24"/>
        <w:szCs w:val="24"/>
      </w:rPr>
    </w:pPr>
    <w:r w:rsidDel="00000000" w:rsidR="00000000" w:rsidRPr="00000000">
      <w:rPr>
        <w:rFonts w:ascii="Gentium Basic" w:cs="Gentium Basic" w:eastAsia="Gentium Basic" w:hAnsi="Gentium Basic"/>
        <w:sz w:val="24"/>
        <w:szCs w:val="24"/>
        <w:rtl w:val="0"/>
      </w:rPr>
      <w:t xml:space="preserve">PIN – 781126</w: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5076151</wp:posOffset>
              </wp:positionH>
              <wp:positionV relativeFrom="paragraph">
                <wp:posOffset>13653</wp:posOffset>
              </wp:positionV>
              <wp:extent cx="3326765" cy="461010"/>
              <wp:effectExtent b="0" l="0" r="0" t="0"/>
              <wp:wrapNone/>
              <wp:docPr id="1817969204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3687380" y="3554258"/>
                        <a:ext cx="3317240" cy="451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10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somiya_Rohini" w:cs="Asomiya_Rohini" w:eastAsia="Asomiya_Rohini" w:hAnsi="Asomiya_Rohin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  <w:t xml:space="preserve">পিন - ৭৮১১২৬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5076151</wp:posOffset>
              </wp:positionH>
              <wp:positionV relativeFrom="paragraph">
                <wp:posOffset>13653</wp:posOffset>
              </wp:positionV>
              <wp:extent cx="3326765" cy="461010"/>
              <wp:effectExtent b="0" l="0" r="0" t="0"/>
              <wp:wrapNone/>
              <wp:docPr id="1817969204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326765" cy="46101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3A">
    <w:pPr>
      <w:spacing w:after="0" w:lineRule="auto"/>
      <w:ind w:left="-426" w:right="-897" w:firstLine="0"/>
      <w:rPr>
        <w:rFonts w:ascii="EB Garamond" w:cs="EB Garamond" w:eastAsia="EB Garamond" w:hAnsi="EB Garamond"/>
        <w:sz w:val="40"/>
        <w:szCs w:val="40"/>
      </w:rPr>
    </w:pPr>
    <w:r w:rsidDel="00000000" w:rsidR="00000000" w:rsidRPr="00000000">
      <w:rPr>
        <w:rFonts w:ascii="Gentium Basic" w:cs="Gentium Basic" w:eastAsia="Gentium Basic" w:hAnsi="Gentium Basic"/>
        <w:rtl w:val="0"/>
      </w:rPr>
      <w:t xml:space="preserve">Email: physicsbcm2023@gmail.com</w:t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-328929</wp:posOffset>
              </wp:positionH>
              <wp:positionV relativeFrom="paragraph">
                <wp:posOffset>215583</wp:posOffset>
              </wp:positionV>
              <wp:extent cx="0" cy="28575"/>
              <wp:effectExtent b="0" l="0" r="0" t="0"/>
              <wp:wrapNone/>
              <wp:docPr id="1817969214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1926208" y="3780000"/>
                        <a:ext cx="6839585" cy="0"/>
                      </a:xfrm>
                      <a:prstGeom prst="straightConnector1">
                        <a:avLst/>
                      </a:prstGeom>
                      <a:noFill/>
                      <a:ln cap="flat" cmpd="sng" w="28575">
                        <a:solidFill>
                          <a:schemeClr val="dk1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-328929</wp:posOffset>
              </wp:positionH>
              <wp:positionV relativeFrom="paragraph">
                <wp:posOffset>215583</wp:posOffset>
              </wp:positionV>
              <wp:extent cx="0" cy="28575"/>
              <wp:effectExtent b="0" l="0" r="0" t="0"/>
              <wp:wrapNone/>
              <wp:docPr id="1817969214" name="image14.png"/>
              <a:graphic>
                <a:graphicData uri="http://schemas.openxmlformats.org/drawingml/2006/picture">
                  <pic:pic>
                    <pic:nvPicPr>
                      <pic:cNvPr id="0" name="image1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285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3B">
    <w:pPr>
      <w:spacing w:after="0" w:lineRule="auto"/>
      <w:ind w:left="-426" w:firstLine="0"/>
      <w:rPr/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-330199</wp:posOffset>
              </wp:positionH>
              <wp:positionV relativeFrom="paragraph">
                <wp:posOffset>97155</wp:posOffset>
              </wp:positionV>
              <wp:extent cx="0" cy="12700"/>
              <wp:effectExtent b="0" l="0" r="0" t="0"/>
              <wp:wrapNone/>
              <wp:docPr id="1817969208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1926208" y="3780000"/>
                        <a:ext cx="6839585" cy="0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chemeClr val="dk1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-330199</wp:posOffset>
              </wp:positionH>
              <wp:positionV relativeFrom="paragraph">
                <wp:posOffset>97155</wp:posOffset>
              </wp:positionV>
              <wp:extent cx="0" cy="12700"/>
              <wp:effectExtent b="0" l="0" r="0" t="0"/>
              <wp:wrapNone/>
              <wp:docPr id="1817969208" name="image8.png"/>
              <a:graphic>
                <a:graphicData uri="http://schemas.openxmlformats.org/drawingml/2006/picture">
                  <pic:pic>
                    <pic:nvPicPr>
                      <pic:cNvPr id="0" name="image8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3C">
    <w:pPr>
      <w:spacing w:after="0" w:lineRule="auto"/>
      <w:ind w:left="-426" w:right="-897" w:firstLine="0"/>
      <w:rPr/>
    </w:pPr>
    <w:r w:rsidDel="00000000" w:rsidR="00000000" w:rsidRPr="00000000">
      <w:rPr>
        <w:rFonts w:ascii="Century Schoolbook" w:cs="Century Schoolbook" w:eastAsia="Century Schoolbook" w:hAnsi="Century Schoolbook"/>
        <w:sz w:val="24"/>
        <w:szCs w:val="24"/>
        <w:rtl w:val="0"/>
      </w:rPr>
      <w:t xml:space="preserve">Ref no: PHY/BCNM/Notice/2025/07</w:t>
    </w:r>
    <w:r w:rsidDel="00000000" w:rsidR="00000000" w:rsidRPr="00000000">
      <w:rPr>
        <w:rFonts w:ascii="Century Schoolbook" w:cs="Century Schoolbook" w:eastAsia="Century Schoolbook" w:hAnsi="Century Schoolbook"/>
        <w:rtl w:val="0"/>
      </w:rPr>
      <w:tab/>
      <w:tab/>
      <w:tab/>
      <w:tab/>
      <w:tab/>
      <w:tab/>
      <w:tab/>
    </w:r>
    <w:r w:rsidDel="00000000" w:rsidR="00000000" w:rsidRPr="00000000">
      <w:rPr>
        <w:rFonts w:ascii="Century Schoolbook" w:cs="Century Schoolbook" w:eastAsia="Century Schoolbook" w:hAnsi="Century Schoolbook"/>
        <w:sz w:val="24"/>
        <w:szCs w:val="24"/>
        <w:rtl w:val="0"/>
      </w:rPr>
      <w:t xml:space="preserve">Date: 16.12.2025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I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Spacing">
    <w:name w:val="No Spacing"/>
    <w:uiPriority w:val="1"/>
    <w:qFormat w:val="1"/>
    <w:rsid w:val="008701CF"/>
    <w:pPr>
      <w:spacing w:after="0" w:line="240" w:lineRule="auto"/>
    </w:pPr>
  </w:style>
  <w:style w:type="table" w:styleId="TableGrid">
    <w:name w:val="Table Grid"/>
    <w:basedOn w:val="TableNormal"/>
    <w:uiPriority w:val="39"/>
    <w:rsid w:val="008701CF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uiPriority w:val="34"/>
    <w:qFormat w:val="1"/>
    <w:rsid w:val="008701CF"/>
    <w:pPr>
      <w:ind w:left="720"/>
      <w:contextualSpacing w:val="1"/>
    </w:pPr>
  </w:style>
  <w:style w:type="paragraph" w:styleId="Header">
    <w:name w:val="header"/>
    <w:basedOn w:val="Normal"/>
    <w:link w:val="HeaderChar"/>
    <w:uiPriority w:val="99"/>
    <w:unhideWhenUsed w:val="1"/>
    <w:rsid w:val="008701CF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8701CF"/>
  </w:style>
  <w:style w:type="paragraph" w:styleId="Footer">
    <w:name w:val="footer"/>
    <w:basedOn w:val="Normal"/>
    <w:link w:val="FooterChar"/>
    <w:uiPriority w:val="99"/>
    <w:unhideWhenUsed w:val="1"/>
    <w:rsid w:val="008701CF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8701CF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image" Target="media/image3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EBGaramond-regular.ttf"/><Relationship Id="rId2" Type="http://schemas.openxmlformats.org/officeDocument/2006/relationships/font" Target="fonts/EBGaramond-bold.ttf"/><Relationship Id="rId3" Type="http://schemas.openxmlformats.org/officeDocument/2006/relationships/font" Target="fonts/EBGaramond-italic.ttf"/><Relationship Id="rId4" Type="http://schemas.openxmlformats.org/officeDocument/2006/relationships/font" Target="fonts/EBGaramond-boldItalic.ttf"/><Relationship Id="rId5" Type="http://schemas.openxmlformats.org/officeDocument/2006/relationships/font" Target="fonts/CenturySchoolbook-regular.ttf"/><Relationship Id="rId6" Type="http://schemas.openxmlformats.org/officeDocument/2006/relationships/font" Target="fonts/CenturySchoolbook-bold.ttf"/><Relationship Id="rId7" Type="http://schemas.openxmlformats.org/officeDocument/2006/relationships/font" Target="fonts/CenturySchoolbook-italic.ttf"/><Relationship Id="rId8" Type="http://schemas.openxmlformats.org/officeDocument/2006/relationships/font" Target="fonts/CenturySchoolbook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UnbEYUc0mQKJxAEWHUsMujWhxA==">CgMxLjA4AHIhMXViVDFPMDRLbjNiU2RHQmRZUFlxOWVpTkQ4ZlJLRWYz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2025-12-16T06:15:00Z</dcterms:created>
  <dc:creator>Abhijit Boruah</dc:creator>
</cp:coreProperties>
</file>